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ED79A">
      <w:pPr>
        <w:spacing w:line="592" w:lineRule="exact"/>
        <w:jc w:val="left"/>
        <w:rPr>
          <w:rFonts w:hint="eastAsia" w:eastAsia="方正黑体_GBK"/>
          <w:sz w:val="32"/>
          <w:szCs w:val="32"/>
          <w:lang w:eastAsia="zh-CN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3</w:t>
      </w:r>
    </w:p>
    <w:p w14:paraId="0FEC88E2">
      <w:pPr>
        <w:spacing w:line="592" w:lineRule="exact"/>
        <w:jc w:val="left"/>
        <w:rPr>
          <w:rFonts w:eastAsia="方正黑体_GBK"/>
          <w:sz w:val="32"/>
          <w:szCs w:val="32"/>
        </w:rPr>
      </w:pPr>
    </w:p>
    <w:p w14:paraId="1ECFF4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bookmarkStart w:id="0" w:name="_GoBack"/>
      <w:r>
        <w:rPr>
          <w:rFonts w:hint="eastAsia"/>
          <w:b/>
          <w:bCs/>
          <w:lang w:val="en-US" w:eastAsia="zh-CN"/>
        </w:rPr>
        <w:t>2025</w:t>
      </w:r>
      <w:r>
        <w:rPr>
          <w:rFonts w:hint="eastAsia"/>
          <w:lang w:val="en-US" w:eastAsia="zh-CN"/>
        </w:rPr>
        <w:t>年株洲市醴陵市事业单位公开招聘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高层次人才考核使用教材明细表</w:t>
      </w:r>
      <w:bookmarkEnd w:id="0"/>
    </w:p>
    <w:p w14:paraId="61712581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715"/>
        <w:gridCol w:w="2131"/>
        <w:gridCol w:w="2131"/>
      </w:tblGrid>
      <w:tr w14:paraId="2D9E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45" w:type="dxa"/>
            <w:vMerge w:val="restart"/>
            <w:vAlign w:val="center"/>
          </w:tcPr>
          <w:p w14:paraId="2D22870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科目</w:t>
            </w:r>
          </w:p>
        </w:tc>
        <w:tc>
          <w:tcPr>
            <w:tcW w:w="4846" w:type="dxa"/>
            <w:gridSpan w:val="2"/>
            <w:vAlign w:val="center"/>
          </w:tcPr>
          <w:p w14:paraId="223E557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使用教材</w:t>
            </w:r>
          </w:p>
        </w:tc>
        <w:tc>
          <w:tcPr>
            <w:tcW w:w="2131" w:type="dxa"/>
            <w:vMerge w:val="restart"/>
            <w:vAlign w:val="center"/>
          </w:tcPr>
          <w:p w14:paraId="465C369A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95E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45" w:type="dxa"/>
            <w:vMerge w:val="continue"/>
          </w:tcPr>
          <w:p w14:paraId="2CF37331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2715" w:type="dxa"/>
            <w:vAlign w:val="center"/>
          </w:tcPr>
          <w:p w14:paraId="33F4E74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2131" w:type="dxa"/>
            <w:vAlign w:val="center"/>
          </w:tcPr>
          <w:p w14:paraId="0A22DB6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教材出版社</w:t>
            </w:r>
          </w:p>
        </w:tc>
        <w:tc>
          <w:tcPr>
            <w:tcW w:w="2131" w:type="dxa"/>
            <w:vMerge w:val="continue"/>
          </w:tcPr>
          <w:p w14:paraId="1BFB5707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</w:p>
        </w:tc>
      </w:tr>
      <w:tr w14:paraId="4FB9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545" w:type="dxa"/>
            <w:vAlign w:val="center"/>
          </w:tcPr>
          <w:p w14:paraId="4A8D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高中数学</w:t>
            </w:r>
          </w:p>
        </w:tc>
        <w:tc>
          <w:tcPr>
            <w:tcW w:w="2715" w:type="dxa"/>
            <w:vAlign w:val="center"/>
          </w:tcPr>
          <w:p w14:paraId="6614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必修第一、二册（A版）</w:t>
            </w:r>
          </w:p>
        </w:tc>
        <w:tc>
          <w:tcPr>
            <w:tcW w:w="2131" w:type="dxa"/>
            <w:vAlign w:val="center"/>
          </w:tcPr>
          <w:p w14:paraId="483D7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人民教育出版社</w:t>
            </w:r>
          </w:p>
        </w:tc>
        <w:tc>
          <w:tcPr>
            <w:tcW w:w="2131" w:type="dxa"/>
            <w:vMerge w:val="restart"/>
            <w:vAlign w:val="center"/>
          </w:tcPr>
          <w:p w14:paraId="66234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普通高中教科书，国家教材委员会2019年审核通过</w:t>
            </w:r>
          </w:p>
        </w:tc>
      </w:tr>
      <w:tr w14:paraId="1D9F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545" w:type="dxa"/>
            <w:vAlign w:val="center"/>
          </w:tcPr>
          <w:p w14:paraId="0B5C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高中物理</w:t>
            </w:r>
          </w:p>
        </w:tc>
        <w:tc>
          <w:tcPr>
            <w:tcW w:w="2715" w:type="dxa"/>
            <w:vAlign w:val="center"/>
          </w:tcPr>
          <w:p w14:paraId="27067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必修第一、二、三册</w:t>
            </w:r>
          </w:p>
        </w:tc>
        <w:tc>
          <w:tcPr>
            <w:tcW w:w="2131" w:type="dxa"/>
            <w:vAlign w:val="center"/>
          </w:tcPr>
          <w:p w14:paraId="55AB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人民教育出版社</w:t>
            </w:r>
          </w:p>
        </w:tc>
        <w:tc>
          <w:tcPr>
            <w:tcW w:w="2131" w:type="dxa"/>
            <w:vMerge w:val="continue"/>
            <w:vAlign w:val="center"/>
          </w:tcPr>
          <w:p w14:paraId="0B932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</w:tr>
      <w:tr w14:paraId="6D94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545" w:type="dxa"/>
            <w:vAlign w:val="center"/>
          </w:tcPr>
          <w:p w14:paraId="4D7E1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高中化学</w:t>
            </w:r>
          </w:p>
        </w:tc>
        <w:tc>
          <w:tcPr>
            <w:tcW w:w="2715" w:type="dxa"/>
            <w:vAlign w:val="center"/>
          </w:tcPr>
          <w:p w14:paraId="1EBF1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必修第一、二册</w:t>
            </w:r>
          </w:p>
        </w:tc>
        <w:tc>
          <w:tcPr>
            <w:tcW w:w="2131" w:type="dxa"/>
            <w:vAlign w:val="center"/>
          </w:tcPr>
          <w:p w14:paraId="2AFF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人民教育出版社</w:t>
            </w:r>
          </w:p>
        </w:tc>
        <w:tc>
          <w:tcPr>
            <w:tcW w:w="2131" w:type="dxa"/>
            <w:vMerge w:val="continue"/>
            <w:vAlign w:val="center"/>
          </w:tcPr>
          <w:p w14:paraId="3AD98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</w:tr>
      <w:tr w14:paraId="4DD0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545" w:type="dxa"/>
            <w:vAlign w:val="center"/>
          </w:tcPr>
          <w:p w14:paraId="0268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高中生物</w:t>
            </w:r>
          </w:p>
        </w:tc>
        <w:tc>
          <w:tcPr>
            <w:tcW w:w="2715" w:type="dxa"/>
            <w:vAlign w:val="center"/>
          </w:tcPr>
          <w:p w14:paraId="260A1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必修第一、二册</w:t>
            </w:r>
          </w:p>
        </w:tc>
        <w:tc>
          <w:tcPr>
            <w:tcW w:w="2131" w:type="dxa"/>
            <w:vAlign w:val="center"/>
          </w:tcPr>
          <w:p w14:paraId="41C03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人民教育出版社</w:t>
            </w:r>
          </w:p>
        </w:tc>
        <w:tc>
          <w:tcPr>
            <w:tcW w:w="2131" w:type="dxa"/>
            <w:vMerge w:val="continue"/>
            <w:vAlign w:val="center"/>
          </w:tcPr>
          <w:p w14:paraId="2A6A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</w:tr>
    </w:tbl>
    <w:p w14:paraId="7CCC32BD">
      <w:pPr>
        <w:jc w:val="center"/>
        <w:rPr>
          <w:rFonts w:hint="default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28317"/>
    <w:multiLevelType w:val="multilevel"/>
    <w:tmpl w:val="43B28317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chineseCounting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4.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12DE6"/>
    <w:rsid w:val="12516538"/>
    <w:rsid w:val="154F2905"/>
    <w:rsid w:val="17B13B1E"/>
    <w:rsid w:val="2C7676D6"/>
    <w:rsid w:val="4DA95B33"/>
    <w:rsid w:val="511A2A66"/>
    <w:rsid w:val="51FD5C80"/>
    <w:rsid w:val="5EA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ind w:left="0" w:firstLine="0" w:firstLineChars="0"/>
      <w:jc w:val="center"/>
      <w:outlineLvl w:val="0"/>
    </w:pPr>
    <w:rPr>
      <w:rFonts w:ascii="Times New Roman" w:hAnsi="Times New Roman" w:eastAsia="方正小标宋简体" w:cs="宋体"/>
      <w:sz w:val="44"/>
      <w:szCs w:val="44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153</Characters>
  <Lines>0</Lines>
  <Paragraphs>0</Paragraphs>
  <TotalTime>0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2025-11-08T02:10:00Z</dcterms:created>
  <dc:creator>Administrator</dc:creator>
  <cp:lastModifiedBy>乔森森</cp:lastModifiedBy>
  <cp:lastPrinted>2025-11-11T03:23:00Z</cp:lastPrinted>
  <dcterms:modified xsi:type="dcterms:W3CDTF">2025-11-12T03:12:26Z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eyJoZGlkIjoiN2UzZDM0ZWNmY2E1NDU3N2ViMGY2OTRjMjU1NTQwOWYiLCJ1c2VySWQiOiIyNzE4OTUxMDEifQ==</vt:lpwstr>
  </property>
  <property fmtid="{D5CDD505-2E9C-101B-9397-08002B2CF9AE}" pid="4" name="ICV">
    <vt:lpwstr>7C93C476EFE64C9E8E0FC743F3CA95E4_13</vt:lpwstr>
  </property>
</Properties>
</file>