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FDC9DE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/>
        <w:jc w:val="center"/>
        <w:textAlignment w:val="auto"/>
        <w:rPr>
          <w:rFonts w:hint="default" w:ascii="Times New Roman" w:hAnsi="Times New Roman" w:cs="Times New Roman"/>
          <w:sz w:val="32"/>
          <w:szCs w:val="32"/>
          <w:lang w:val="en-US"/>
        </w:rPr>
      </w:pPr>
      <w:r>
        <w:rPr>
          <w:rFonts w:hint="default" w:ascii="Times New Roman" w:hAnsi="Times New Roman" w:eastAsia="方正小标宋简体" w:cs="Times New Roman"/>
          <w:kern w:val="2"/>
          <w:sz w:val="44"/>
          <w:szCs w:val="44"/>
          <w:lang w:val="en-US" w:eastAsia="zh-CN" w:bidi="ar"/>
        </w:rPr>
        <w:t>部门整体支出绩效自评报告</w:t>
      </w:r>
    </w:p>
    <w:p w14:paraId="41D63BE8">
      <w:pPr>
        <w:keepNext w:val="0"/>
        <w:keepLines w:val="0"/>
        <w:pageBreakBefore w:val="0"/>
        <w:widowControl w:val="0"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leftChars="0" w:right="0" w:firstLine="560" w:firstLineChars="200"/>
        <w:jc w:val="both"/>
        <w:textAlignment w:val="auto"/>
        <w:rPr>
          <w:rFonts w:hint="eastAsia" w:ascii="方正楷体_GB2312" w:hAnsi="方正楷体_GB2312" w:eastAsia="方正楷体_GB2312" w:cs="方正楷体_GB2312"/>
          <w:kern w:val="2"/>
          <w:sz w:val="28"/>
          <w:szCs w:val="28"/>
          <w:lang w:val="en-US" w:eastAsia="zh-CN" w:bidi="ar"/>
        </w:rPr>
      </w:pPr>
      <w:r>
        <w:rPr>
          <w:rFonts w:hint="eastAsia" w:ascii="方正楷体_GB2312" w:hAnsi="方正楷体_GB2312" w:eastAsia="方正楷体_GB2312" w:cs="方正楷体_GB2312"/>
          <w:kern w:val="2"/>
          <w:sz w:val="28"/>
          <w:szCs w:val="28"/>
          <w:lang w:val="en-US" w:eastAsia="zh-CN" w:bidi="ar"/>
        </w:rPr>
        <w:t>预算单位基本情况</w:t>
      </w:r>
    </w:p>
    <w:p w14:paraId="703EE143"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560" w:firstLineChars="200"/>
        <w:textAlignment w:val="auto"/>
        <w:rPr>
          <w:rFonts w:hint="eastAsia" w:ascii="方正楷体_GB2312" w:hAnsi="方正楷体_GB2312" w:eastAsia="方正楷体_GB2312" w:cs="方正楷体_GB2312"/>
          <w:kern w:val="2"/>
          <w:sz w:val="28"/>
          <w:szCs w:val="28"/>
          <w:lang w:val="en-US" w:eastAsia="zh-CN" w:bidi="ar"/>
        </w:rPr>
      </w:pPr>
      <w:r>
        <w:rPr>
          <w:rFonts w:hint="eastAsia" w:ascii="方正楷体_GB2312" w:hAnsi="方正楷体_GB2312" w:eastAsia="方正楷体_GB2312" w:cs="方正楷体_GB2312"/>
          <w:kern w:val="2"/>
          <w:sz w:val="28"/>
          <w:szCs w:val="28"/>
          <w:lang w:val="en-US" w:eastAsia="zh-CN" w:bidi="ar"/>
        </w:rPr>
        <w:t>主要职能</w:t>
      </w:r>
    </w:p>
    <w:p w14:paraId="3C8DF18F">
      <w:pPr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方正楷体_GB2312" w:hAnsi="方正楷体_GB2312" w:eastAsia="方正楷体_GB2312" w:cs="方正楷体_GB2312"/>
          <w:color w:val="000000"/>
          <w:kern w:val="0"/>
          <w:sz w:val="28"/>
          <w:szCs w:val="28"/>
          <w:lang w:eastAsia="zh-CN"/>
        </w:rPr>
      </w:pPr>
      <w:r>
        <w:rPr>
          <w:rFonts w:hint="eastAsia" w:ascii="方正楷体_GB2312" w:hAnsi="方正楷体_GB2312" w:eastAsia="方正楷体_GB2312" w:cs="方正楷体_GB2312"/>
          <w:color w:val="000000"/>
          <w:kern w:val="0"/>
          <w:sz w:val="28"/>
          <w:szCs w:val="28"/>
        </w:rPr>
        <w:t>严格按照教育法组织教育教学工作，加强教育教学管理，提高教育教学质量</w:t>
      </w:r>
      <w:r>
        <w:rPr>
          <w:rFonts w:hint="eastAsia" w:ascii="方正楷体_GB2312" w:hAnsi="方正楷体_GB2312" w:eastAsia="方正楷体_GB2312" w:cs="方正楷体_GB2312"/>
          <w:color w:val="000000"/>
          <w:kern w:val="0"/>
          <w:sz w:val="28"/>
          <w:szCs w:val="28"/>
          <w:lang w:eastAsia="zh-CN"/>
        </w:rPr>
        <w:t>。</w:t>
      </w:r>
    </w:p>
    <w:p w14:paraId="482B2177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方正楷体_GB2312" w:hAnsi="方正楷体_GB2312" w:eastAsia="方正楷体_GB2312" w:cs="方正楷体_GB2312"/>
          <w:color w:val="000000"/>
          <w:kern w:val="0"/>
          <w:sz w:val="28"/>
          <w:szCs w:val="28"/>
          <w:lang w:eastAsia="zh-CN"/>
        </w:rPr>
      </w:pPr>
      <w:r>
        <w:rPr>
          <w:rFonts w:hint="eastAsia" w:ascii="方正楷体_GB2312" w:hAnsi="方正楷体_GB2312" w:eastAsia="方正楷体_GB2312" w:cs="方正楷体_GB2312"/>
          <w:color w:val="000000"/>
          <w:kern w:val="0"/>
          <w:sz w:val="28"/>
          <w:szCs w:val="28"/>
          <w:lang w:eastAsia="zh-CN"/>
        </w:rPr>
        <w:t>2、加强教师队伍建设，提升教师业务水平完善教师自身素养，强化师德师风建设。</w:t>
      </w:r>
    </w:p>
    <w:p w14:paraId="617AEF4B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方正楷体_GB2312" w:hAnsi="方正楷体_GB2312" w:eastAsia="方正楷体_GB2312" w:cs="方正楷体_GB2312"/>
          <w:color w:val="000000"/>
          <w:kern w:val="0"/>
          <w:sz w:val="28"/>
          <w:szCs w:val="28"/>
          <w:lang w:eastAsia="zh-CN"/>
        </w:rPr>
      </w:pPr>
      <w:r>
        <w:rPr>
          <w:rFonts w:hint="eastAsia" w:ascii="方正楷体_GB2312" w:hAnsi="方正楷体_GB2312" w:eastAsia="方正楷体_GB2312" w:cs="方正楷体_GB2312"/>
          <w:color w:val="000000"/>
          <w:kern w:val="0"/>
          <w:sz w:val="28"/>
          <w:szCs w:val="28"/>
          <w:lang w:eastAsia="zh-CN"/>
        </w:rPr>
        <w:t>3、宣传贯彻执行党和国家的教育方针、教育政策、教育法律和教育法规，贯彻执行上级教育行政部门的行政规章。</w:t>
      </w:r>
    </w:p>
    <w:p w14:paraId="2648AF60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方正楷体_GB2312" w:hAnsi="方正楷体_GB2312" w:eastAsia="方正楷体_GB2312" w:cs="方正楷体_GB2312"/>
          <w:color w:val="000000"/>
          <w:kern w:val="0"/>
          <w:sz w:val="28"/>
          <w:szCs w:val="28"/>
          <w:lang w:eastAsia="zh-CN"/>
        </w:rPr>
      </w:pPr>
      <w:r>
        <w:rPr>
          <w:rFonts w:hint="eastAsia" w:ascii="方正楷体_GB2312" w:hAnsi="方正楷体_GB2312" w:eastAsia="方正楷体_GB2312" w:cs="方正楷体_GB2312"/>
          <w:color w:val="000000"/>
          <w:kern w:val="0"/>
          <w:sz w:val="28"/>
          <w:szCs w:val="28"/>
          <w:lang w:eastAsia="zh-CN"/>
        </w:rPr>
        <w:t>4、负责学校教育教学业务和安全方面的管理工作，对学校的教育教学业务和安全工作进行指导。</w:t>
      </w:r>
    </w:p>
    <w:p w14:paraId="1E5AC174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方正楷体_GB2312" w:hAnsi="方正楷体_GB2312" w:eastAsia="方正楷体_GB2312" w:cs="方正楷体_GB2312"/>
          <w:color w:val="000000"/>
          <w:kern w:val="0"/>
          <w:sz w:val="28"/>
          <w:szCs w:val="28"/>
          <w:lang w:eastAsia="zh-CN"/>
        </w:rPr>
      </w:pPr>
      <w:r>
        <w:rPr>
          <w:rFonts w:hint="eastAsia" w:ascii="方正楷体_GB2312" w:hAnsi="方正楷体_GB2312" w:eastAsia="方正楷体_GB2312" w:cs="方正楷体_GB2312"/>
          <w:color w:val="000000"/>
          <w:kern w:val="0"/>
          <w:sz w:val="28"/>
          <w:szCs w:val="28"/>
          <w:lang w:eastAsia="zh-CN"/>
        </w:rPr>
        <w:t>5、根据上级人民政府制定的教育事业发展规范，结合实际制定并组织实施本校的教育事业规划。</w:t>
      </w:r>
    </w:p>
    <w:p w14:paraId="06E72E23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方正楷体_GB2312" w:hAnsi="方正楷体_GB2312" w:eastAsia="方正楷体_GB2312" w:cs="方正楷体_GB2312"/>
          <w:color w:val="000000"/>
          <w:kern w:val="0"/>
          <w:sz w:val="28"/>
          <w:szCs w:val="28"/>
          <w:lang w:eastAsia="zh-CN"/>
        </w:rPr>
      </w:pPr>
      <w:r>
        <w:rPr>
          <w:rFonts w:hint="eastAsia" w:ascii="方正楷体_GB2312" w:hAnsi="方正楷体_GB2312" w:eastAsia="方正楷体_GB2312" w:cs="方正楷体_GB2312"/>
          <w:color w:val="000000"/>
          <w:kern w:val="0"/>
          <w:sz w:val="28"/>
          <w:szCs w:val="28"/>
          <w:lang w:eastAsia="zh-CN"/>
        </w:rPr>
        <w:t>6、按照上级教育行政部门课程计划开齐课程开足课时，认真实施中小学的教育教学管理，全面推进素质教育。</w:t>
      </w:r>
    </w:p>
    <w:p w14:paraId="7937152D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方正楷体_GB2312" w:hAnsi="方正楷体_GB2312" w:eastAsia="方正楷体_GB2312" w:cs="方正楷体_GB2312"/>
          <w:color w:val="000000"/>
          <w:kern w:val="0"/>
          <w:sz w:val="28"/>
          <w:szCs w:val="28"/>
          <w:lang w:eastAsia="zh-CN"/>
        </w:rPr>
      </w:pPr>
      <w:r>
        <w:rPr>
          <w:rFonts w:hint="eastAsia" w:ascii="方正楷体_GB2312" w:hAnsi="方正楷体_GB2312" w:eastAsia="方正楷体_GB2312" w:cs="方正楷体_GB2312"/>
          <w:color w:val="000000"/>
          <w:kern w:val="0"/>
          <w:sz w:val="28"/>
          <w:szCs w:val="28"/>
          <w:lang w:eastAsia="zh-CN"/>
        </w:rPr>
        <w:t>7、完成上级部门交给的其他任务。</w:t>
      </w:r>
    </w:p>
    <w:p w14:paraId="175EB83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560" w:firstLineChars="200"/>
        <w:textAlignment w:val="auto"/>
        <w:rPr>
          <w:rFonts w:hint="eastAsia" w:ascii="方正楷体_GB2312" w:hAnsi="方正楷体_GB2312" w:eastAsia="方正楷体_GB2312" w:cs="方正楷体_GB2312"/>
          <w:kern w:val="2"/>
          <w:sz w:val="28"/>
          <w:szCs w:val="28"/>
          <w:lang w:val="en-US" w:eastAsia="zh-CN" w:bidi="ar"/>
        </w:rPr>
      </w:pPr>
      <w:r>
        <w:rPr>
          <w:rFonts w:hint="eastAsia" w:ascii="方正楷体_GB2312" w:hAnsi="方正楷体_GB2312" w:eastAsia="方正楷体_GB2312" w:cs="方正楷体_GB2312"/>
          <w:kern w:val="2"/>
          <w:sz w:val="28"/>
          <w:szCs w:val="28"/>
          <w:lang w:val="en-US" w:eastAsia="zh-CN" w:bidi="ar"/>
        </w:rPr>
        <w:t>（二）机构情况</w:t>
      </w:r>
    </w:p>
    <w:p w14:paraId="1C1F342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560" w:firstLineChars="200"/>
        <w:textAlignment w:val="auto"/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/>
          <w:spacing w:val="0"/>
          <w:sz w:val="28"/>
          <w:szCs w:val="28"/>
        </w:rPr>
        <w:t>株洲市渌口区</w:t>
      </w:r>
      <w:r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/>
          <w:spacing w:val="0"/>
          <w:sz w:val="28"/>
          <w:szCs w:val="28"/>
          <w:lang w:eastAsia="zh-CN"/>
        </w:rPr>
        <w:t>松西子小学</w:t>
      </w:r>
      <w:r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/>
          <w:spacing w:val="0"/>
          <w:sz w:val="28"/>
          <w:szCs w:val="28"/>
        </w:rPr>
        <w:t>内设部门3个包括：</w:t>
      </w:r>
      <w:r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教师发展中心</w:t>
      </w:r>
      <w:r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/>
          <w:spacing w:val="0"/>
          <w:sz w:val="28"/>
          <w:szCs w:val="28"/>
        </w:rPr>
        <w:t>，</w:t>
      </w:r>
      <w:r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学生成长中心</w:t>
      </w:r>
      <w:r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/>
          <w:spacing w:val="0"/>
          <w:sz w:val="28"/>
          <w:szCs w:val="28"/>
        </w:rPr>
        <w:t>，</w:t>
      </w:r>
      <w:r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后勤服务中心</w:t>
      </w:r>
      <w:r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/>
          <w:spacing w:val="0"/>
          <w:sz w:val="28"/>
          <w:szCs w:val="28"/>
        </w:rPr>
        <w:t>。本部门共有编制人数</w:t>
      </w:r>
      <w:r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82</w:t>
      </w:r>
      <w:r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/>
          <w:spacing w:val="0"/>
          <w:sz w:val="28"/>
          <w:szCs w:val="28"/>
        </w:rPr>
        <w:t>人</w:t>
      </w:r>
      <w:r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/>
          <w:spacing w:val="0"/>
          <w:sz w:val="28"/>
          <w:szCs w:val="28"/>
          <w:lang w:eastAsia="zh-CN"/>
        </w:rPr>
        <w:t>，</w:t>
      </w:r>
      <w:r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/>
          <w:spacing w:val="0"/>
          <w:sz w:val="28"/>
          <w:szCs w:val="28"/>
        </w:rPr>
        <w:t>实有人数</w:t>
      </w:r>
      <w:r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82</w:t>
      </w:r>
      <w:r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/>
          <w:spacing w:val="0"/>
          <w:sz w:val="28"/>
          <w:szCs w:val="28"/>
        </w:rPr>
        <w:t>人。</w:t>
      </w:r>
    </w:p>
    <w:p w14:paraId="27266B6B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560" w:firstLineChars="200"/>
        <w:textAlignment w:val="auto"/>
        <w:rPr>
          <w:rFonts w:hint="eastAsia" w:ascii="方正楷体_GB2312" w:hAnsi="方正楷体_GB2312" w:eastAsia="方正楷体_GB2312" w:cs="方正楷体_GB2312"/>
          <w:sz w:val="28"/>
          <w:szCs w:val="28"/>
          <w:lang w:val="en-US"/>
        </w:rPr>
      </w:pPr>
      <w:r>
        <w:rPr>
          <w:rFonts w:hint="eastAsia" w:ascii="方正楷体_GB2312" w:hAnsi="方正楷体_GB2312" w:eastAsia="方正楷体_GB2312" w:cs="方正楷体_GB2312"/>
          <w:sz w:val="28"/>
          <w:szCs w:val="28"/>
          <w:lang w:eastAsia="zh-CN"/>
        </w:rPr>
        <w:t>二、一般公共预算支出情况</w:t>
      </w:r>
    </w:p>
    <w:p w14:paraId="38D709D5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638" w:leftChars="304" w:firstLine="145" w:firstLineChars="52"/>
        <w:textAlignment w:val="auto"/>
        <w:rPr>
          <w:rFonts w:hint="eastAsia" w:ascii="方正楷体_GB2312" w:hAnsi="方正楷体_GB2312" w:eastAsia="方正楷体_GB2312" w:cs="方正楷体_GB2312"/>
          <w:sz w:val="28"/>
          <w:szCs w:val="28"/>
          <w:lang w:eastAsia="zh-CN"/>
        </w:rPr>
      </w:pPr>
      <w:r>
        <w:rPr>
          <w:rFonts w:hint="eastAsia" w:ascii="方正楷体_GB2312" w:hAnsi="方正楷体_GB2312" w:eastAsia="方正楷体_GB2312" w:cs="方正楷体_GB2312"/>
          <w:sz w:val="28"/>
          <w:szCs w:val="28"/>
          <w:lang w:eastAsia="zh-CN"/>
        </w:rPr>
        <w:t>（一）基本支出情况</w:t>
      </w:r>
    </w:p>
    <w:p w14:paraId="6049BF37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00" w:beforeAutospacing="0" w:after="100" w:afterAutospacing="0" w:line="360" w:lineRule="auto"/>
        <w:ind w:left="0" w:leftChars="0" w:right="0" w:firstLine="560" w:firstLineChars="200"/>
        <w:textAlignment w:val="auto"/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/>
          <w:spacing w:val="0"/>
          <w:sz w:val="28"/>
          <w:szCs w:val="28"/>
        </w:rPr>
        <w:t>202</w:t>
      </w:r>
      <w:r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3</w:t>
      </w:r>
      <w:r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/>
          <w:spacing w:val="0"/>
          <w:sz w:val="28"/>
          <w:szCs w:val="28"/>
        </w:rPr>
        <w:t>年度财政拨款基本支出</w:t>
      </w:r>
      <w:r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141.96</w:t>
      </w:r>
      <w:r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/>
          <w:spacing w:val="0"/>
          <w:sz w:val="28"/>
          <w:szCs w:val="28"/>
        </w:rPr>
        <w:t>万元，其中：</w:t>
      </w:r>
    </w:p>
    <w:p w14:paraId="5B2C9A27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00" w:beforeAutospacing="0" w:after="100" w:afterAutospacing="0" w:line="360" w:lineRule="auto"/>
        <w:ind w:left="0" w:leftChars="0" w:right="0" w:firstLine="560" w:firstLineChars="200"/>
        <w:textAlignment w:val="auto"/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/>
          <w:spacing w:val="0"/>
          <w:sz w:val="28"/>
          <w:szCs w:val="28"/>
        </w:rPr>
        <w:t>人员经费</w:t>
      </w:r>
      <w:r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13.15</w:t>
      </w:r>
      <w:r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/>
          <w:spacing w:val="0"/>
          <w:sz w:val="28"/>
          <w:szCs w:val="28"/>
        </w:rPr>
        <w:t>万元，占基本支出的</w:t>
      </w:r>
      <w:r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9.26</w:t>
      </w:r>
      <w:r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/>
          <w:spacing w:val="0"/>
          <w:sz w:val="28"/>
          <w:szCs w:val="28"/>
        </w:rPr>
        <w:t>%，主要包括：津贴补贴、对个人和家庭的补助</w:t>
      </w:r>
      <w:r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/>
          <w:spacing w:val="0"/>
          <w:sz w:val="28"/>
          <w:szCs w:val="28"/>
          <w:lang w:eastAsia="zh-CN"/>
        </w:rPr>
        <w:t>、</w:t>
      </w:r>
      <w:r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抚恤金和生活补助</w:t>
      </w:r>
      <w:r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/>
          <w:spacing w:val="0"/>
          <w:sz w:val="28"/>
          <w:szCs w:val="28"/>
        </w:rPr>
        <w:t>。</w:t>
      </w:r>
    </w:p>
    <w:p w14:paraId="0A9D9C8D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00" w:beforeAutospacing="0" w:after="100" w:afterAutospacing="0" w:line="360" w:lineRule="auto"/>
        <w:ind w:left="0" w:leftChars="0" w:right="0" w:firstLine="560" w:firstLineChars="200"/>
        <w:textAlignment w:val="auto"/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/>
          <w:spacing w:val="0"/>
          <w:sz w:val="28"/>
          <w:szCs w:val="28"/>
        </w:rPr>
        <w:t>公用经费</w:t>
      </w:r>
      <w:r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128.8</w:t>
      </w:r>
      <w:r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/>
          <w:spacing w:val="0"/>
          <w:sz w:val="28"/>
          <w:szCs w:val="28"/>
        </w:rPr>
        <w:t>万元，占基本支出的</w:t>
      </w:r>
      <w:r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90.73</w:t>
      </w:r>
      <w:r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/>
          <w:spacing w:val="0"/>
          <w:sz w:val="28"/>
          <w:szCs w:val="28"/>
        </w:rPr>
        <w:t>%，主要包括：办公设备购置、专用设备购置、办公费、水费、电费、差旅费、维修（护）费、培训费、劳务费、工会经费、福利费、其他商品和服务支出</w:t>
      </w:r>
      <w:r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等</w:t>
      </w:r>
      <w:r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/>
          <w:spacing w:val="0"/>
          <w:sz w:val="28"/>
          <w:szCs w:val="28"/>
        </w:rPr>
        <w:t>。</w:t>
      </w:r>
    </w:p>
    <w:p w14:paraId="458A86DA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638" w:leftChars="304" w:firstLine="145" w:firstLineChars="52"/>
        <w:textAlignment w:val="auto"/>
        <w:rPr>
          <w:rFonts w:hint="eastAsia" w:ascii="方正楷体_GB2312" w:hAnsi="方正楷体_GB2312" w:eastAsia="方正楷体_GB2312" w:cs="方正楷体_GB2312"/>
          <w:sz w:val="28"/>
          <w:szCs w:val="28"/>
          <w:lang w:val="en-US"/>
        </w:rPr>
      </w:pPr>
      <w:r>
        <w:rPr>
          <w:rFonts w:hint="eastAsia" w:ascii="方正楷体_GB2312" w:hAnsi="方正楷体_GB2312" w:eastAsia="方正楷体_GB2312" w:cs="方正楷体_GB2312"/>
          <w:sz w:val="28"/>
          <w:szCs w:val="28"/>
          <w:lang w:eastAsia="zh-CN"/>
        </w:rPr>
        <w:t>（二）项目支出情况</w:t>
      </w:r>
    </w:p>
    <w:p w14:paraId="46ED90C4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leftChars="0" w:right="0" w:firstLine="560" w:firstLineChars="200"/>
        <w:jc w:val="both"/>
        <w:textAlignment w:val="auto"/>
        <w:rPr>
          <w:rFonts w:hint="eastAsia" w:ascii="方正楷体_GB2312" w:hAnsi="方正楷体_GB2312" w:eastAsia="方正楷体_GB2312" w:cs="方正楷体_GB2312"/>
          <w:kern w:val="2"/>
          <w:sz w:val="28"/>
          <w:szCs w:val="28"/>
          <w:lang w:val="en-US" w:eastAsia="zh-CN" w:bidi="ar"/>
        </w:rPr>
      </w:pPr>
      <w:r>
        <w:rPr>
          <w:rFonts w:hint="eastAsia" w:ascii="方正楷体_GB2312" w:hAnsi="方正楷体_GB2312" w:eastAsia="方正楷体_GB2312" w:cs="方正楷体_GB2312"/>
          <w:kern w:val="2"/>
          <w:sz w:val="28"/>
          <w:szCs w:val="28"/>
          <w:lang w:val="en-US" w:eastAsia="zh-CN" w:bidi="ar"/>
        </w:rPr>
        <w:t>无</w:t>
      </w:r>
    </w:p>
    <w:p w14:paraId="37112D4F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leftChars="0" w:right="0" w:firstLine="560" w:firstLineChars="200"/>
        <w:jc w:val="both"/>
        <w:textAlignment w:val="auto"/>
        <w:rPr>
          <w:rFonts w:hint="eastAsia" w:ascii="方正楷体_GB2312" w:hAnsi="方正楷体_GB2312" w:eastAsia="方正楷体_GB2312" w:cs="方正楷体_GB2312"/>
          <w:sz w:val="28"/>
          <w:szCs w:val="28"/>
          <w:lang w:val="en-US"/>
        </w:rPr>
      </w:pPr>
      <w:r>
        <w:rPr>
          <w:rFonts w:hint="eastAsia" w:ascii="方正楷体_GB2312" w:hAnsi="方正楷体_GB2312" w:eastAsia="方正楷体_GB2312" w:cs="方正楷体_GB2312"/>
          <w:kern w:val="2"/>
          <w:sz w:val="28"/>
          <w:szCs w:val="28"/>
          <w:lang w:val="en-US" w:eastAsia="zh-CN" w:bidi="ar"/>
        </w:rPr>
        <w:t>三、部门整体支出绩效情况</w:t>
      </w:r>
    </w:p>
    <w:p w14:paraId="047E9D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560" w:firstLineChars="200"/>
        <w:jc w:val="both"/>
        <w:textAlignment w:val="auto"/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/>
          <w:spacing w:val="0"/>
          <w:sz w:val="28"/>
          <w:szCs w:val="28"/>
        </w:rPr>
        <w:t>组织对1个单位开展整体支出绩效评价，涉及一般公共预算支出</w:t>
      </w:r>
      <w:r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141.96</w:t>
      </w:r>
      <w:r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/>
          <w:spacing w:val="0"/>
          <w:sz w:val="28"/>
          <w:szCs w:val="28"/>
        </w:rPr>
        <w:t>万元，政府性基金预算支出0万元。科学合理地设定了年度绩效目标和指标，预算配置控制较好，预算执行比较到位，预算管理较理想。</w:t>
      </w:r>
    </w:p>
    <w:p w14:paraId="35CDE7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560" w:firstLineChars="200"/>
        <w:jc w:val="both"/>
        <w:textAlignment w:val="auto"/>
        <w:rPr>
          <w:rFonts w:hint="eastAsia" w:ascii="方正楷体_GB2312" w:hAnsi="方正楷体_GB2312" w:eastAsia="方正楷体_GB2312" w:cs="方正楷体_GB2312"/>
          <w:sz w:val="28"/>
          <w:szCs w:val="28"/>
          <w:lang w:val="en-US" w:eastAsia="zh-CN"/>
        </w:rPr>
      </w:pPr>
      <w:r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四、</w:t>
      </w:r>
      <w:r>
        <w:rPr>
          <w:rFonts w:hint="eastAsia" w:ascii="方正楷体_GB2312" w:hAnsi="方正楷体_GB2312" w:eastAsia="方正楷体_GB2312" w:cs="方正楷体_GB2312"/>
          <w:sz w:val="28"/>
          <w:szCs w:val="28"/>
          <w:lang w:eastAsia="zh-CN"/>
        </w:rPr>
        <w:t>存在的问题及原因分析</w:t>
      </w:r>
    </w:p>
    <w:p w14:paraId="1399F0AA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100" w:right="0" w:rightChars="0" w:firstLine="560" w:firstLineChars="200"/>
        <w:textAlignment w:val="auto"/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1、</w:t>
      </w:r>
      <w:r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/>
          <w:spacing w:val="0"/>
          <w:sz w:val="28"/>
          <w:szCs w:val="28"/>
        </w:rPr>
        <w:t>在预算分配时只注重了部门的支出，而对于绩效的影响力没有充分</w:t>
      </w:r>
      <w:r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/>
          <w:spacing w:val="0"/>
          <w:sz w:val="28"/>
          <w:szCs w:val="28"/>
          <w:lang w:eastAsia="zh-CN"/>
        </w:rPr>
        <w:t>地</w:t>
      </w:r>
      <w:r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/>
          <w:spacing w:val="0"/>
          <w:sz w:val="28"/>
          <w:szCs w:val="28"/>
        </w:rPr>
        <w:t>考虑，绩效管理目标不够明确，具体，没有制定科学合理的绩效目标和考核标准。</w:t>
      </w:r>
      <w:bookmarkStart w:id="0" w:name="_GoBack"/>
      <w:bookmarkEnd w:id="0"/>
    </w:p>
    <w:p w14:paraId="5E1B64D6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100" w:right="0" w:rightChars="0" w:firstLine="560" w:firstLineChars="200"/>
        <w:textAlignment w:val="auto"/>
        <w:rPr>
          <w:rFonts w:hint="eastAsia" w:ascii="方正楷体_GB2312" w:hAnsi="方正楷体_GB2312" w:eastAsia="方正楷体_GB2312" w:cs="方正楷体_GB2312"/>
          <w:sz w:val="28"/>
          <w:szCs w:val="28"/>
          <w:lang w:val="en-US" w:eastAsia="zh-CN"/>
        </w:rPr>
      </w:pPr>
      <w:r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/>
          <w:spacing w:val="0"/>
          <w:sz w:val="28"/>
          <w:szCs w:val="28"/>
        </w:rPr>
        <w:t>2、绩效管理体系设立不够完善，缺乏相关规章制度，对于绩效评价的反馈机制不清晰，不能及时发现问题并及时改进。</w:t>
      </w:r>
    </w:p>
    <w:p w14:paraId="7D20C880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leftChars="0" w:right="0" w:firstLine="560" w:firstLineChars="200"/>
        <w:jc w:val="both"/>
        <w:textAlignment w:val="auto"/>
        <w:rPr>
          <w:rFonts w:hint="eastAsia" w:ascii="方正楷体_GB2312" w:hAnsi="方正楷体_GB2312" w:eastAsia="方正楷体_GB2312" w:cs="方正楷体_GB2312"/>
          <w:kern w:val="2"/>
          <w:sz w:val="28"/>
          <w:szCs w:val="28"/>
          <w:lang w:val="en-US" w:eastAsia="zh-CN" w:bidi="ar"/>
        </w:rPr>
      </w:pPr>
      <w:r>
        <w:rPr>
          <w:rFonts w:hint="eastAsia" w:ascii="方正楷体_GB2312" w:hAnsi="方正楷体_GB2312" w:eastAsia="方正楷体_GB2312" w:cs="方正楷体_GB2312"/>
          <w:kern w:val="2"/>
          <w:sz w:val="28"/>
          <w:szCs w:val="28"/>
          <w:lang w:val="en-US" w:eastAsia="zh-CN" w:bidi="ar"/>
        </w:rPr>
        <w:t>五、下一步改进措施</w:t>
      </w:r>
    </w:p>
    <w:p w14:paraId="0D872F3B">
      <w:pPr>
        <w:keepNext w:val="0"/>
        <w:keepLines w:val="0"/>
        <w:pageBreakBefore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560" w:firstLineChars="200"/>
        <w:jc w:val="left"/>
        <w:textAlignment w:val="auto"/>
        <w:rPr>
          <w:rFonts w:hint="eastAsia" w:ascii="方正楷体_GB2312" w:hAnsi="方正楷体_GB2312" w:eastAsia="方正楷体_GB2312" w:cs="方正楷体_GB2312"/>
          <w:color w:val="000000"/>
          <w:kern w:val="0"/>
          <w:sz w:val="28"/>
          <w:szCs w:val="28"/>
        </w:rPr>
      </w:pPr>
      <w:r>
        <w:rPr>
          <w:rFonts w:hint="eastAsia" w:ascii="方正楷体_GB2312" w:hAnsi="方正楷体_GB2312" w:eastAsia="方正楷体_GB2312" w:cs="方正楷体_GB2312"/>
          <w:color w:val="000000"/>
          <w:kern w:val="0"/>
          <w:sz w:val="28"/>
          <w:szCs w:val="28"/>
        </w:rPr>
        <w:t>规范财务</w:t>
      </w:r>
      <w:r>
        <w:rPr>
          <w:rFonts w:hint="eastAsia" w:ascii="方正楷体_GB2312" w:hAnsi="方正楷体_GB2312" w:eastAsia="方正楷体_GB2312" w:cs="方正楷体_GB2312"/>
          <w:color w:val="000000"/>
          <w:kern w:val="0"/>
          <w:sz w:val="28"/>
          <w:szCs w:val="28"/>
          <w:lang w:val="en-US" w:eastAsia="zh-CN"/>
        </w:rPr>
        <w:t>收支</w:t>
      </w:r>
      <w:r>
        <w:rPr>
          <w:rFonts w:hint="eastAsia" w:ascii="方正楷体_GB2312" w:hAnsi="方正楷体_GB2312" w:eastAsia="方正楷体_GB2312" w:cs="方正楷体_GB2312"/>
          <w:color w:val="000000"/>
          <w:kern w:val="0"/>
          <w:sz w:val="28"/>
          <w:szCs w:val="28"/>
        </w:rPr>
        <w:t>管理</w:t>
      </w:r>
      <w:r>
        <w:rPr>
          <w:rFonts w:hint="eastAsia" w:ascii="方正楷体_GB2312" w:hAnsi="方正楷体_GB2312" w:eastAsia="方正楷体_GB2312" w:cs="方正楷体_GB2312"/>
          <w:color w:val="000000"/>
          <w:kern w:val="0"/>
          <w:sz w:val="28"/>
          <w:szCs w:val="28"/>
          <w:lang w:eastAsia="zh-CN"/>
        </w:rPr>
        <w:t>，</w:t>
      </w:r>
      <w:r>
        <w:rPr>
          <w:rFonts w:hint="eastAsia" w:ascii="方正楷体_GB2312" w:hAnsi="方正楷体_GB2312" w:eastAsia="方正楷体_GB2312" w:cs="方正楷体_GB2312"/>
          <w:color w:val="000000"/>
          <w:kern w:val="0"/>
          <w:sz w:val="28"/>
          <w:szCs w:val="28"/>
        </w:rPr>
        <w:t>督促</w:t>
      </w:r>
      <w:r>
        <w:rPr>
          <w:rFonts w:hint="eastAsia" w:ascii="方正楷体_GB2312" w:hAnsi="方正楷体_GB2312" w:eastAsia="方正楷体_GB2312" w:cs="方正楷体_GB2312"/>
          <w:color w:val="000000"/>
          <w:kern w:val="0"/>
          <w:sz w:val="28"/>
          <w:szCs w:val="28"/>
          <w:lang w:val="en-US" w:eastAsia="zh-CN"/>
        </w:rPr>
        <w:t>单位进一步</w:t>
      </w:r>
      <w:r>
        <w:rPr>
          <w:rFonts w:hint="eastAsia" w:ascii="方正楷体_GB2312" w:hAnsi="方正楷体_GB2312" w:eastAsia="方正楷体_GB2312" w:cs="方正楷体_GB2312"/>
          <w:color w:val="000000"/>
          <w:kern w:val="0"/>
          <w:sz w:val="28"/>
          <w:szCs w:val="28"/>
        </w:rPr>
        <w:t>完善财务管理制度，规范资金支出，同时加强项目过程管理。</w:t>
      </w:r>
    </w:p>
    <w:p w14:paraId="6525EA2A">
      <w:pPr>
        <w:keepNext w:val="0"/>
        <w:keepLines w:val="0"/>
        <w:pageBreakBefore w:val="0"/>
        <w:widowControl w:val="0"/>
        <w:numPr>
          <w:ilvl w:val="0"/>
          <w:numId w:val="4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leftChars="0" w:right="0" w:firstLine="560" w:firstLineChars="200"/>
        <w:jc w:val="both"/>
        <w:textAlignment w:val="auto"/>
        <w:rPr>
          <w:rFonts w:hint="eastAsia" w:ascii="方正楷体_GB2312" w:hAnsi="方正楷体_GB2312" w:eastAsia="方正楷体_GB2312" w:cs="方正楷体_GB2312"/>
          <w:kern w:val="2"/>
          <w:sz w:val="28"/>
          <w:szCs w:val="28"/>
          <w:lang w:val="en-US" w:eastAsia="zh-CN" w:bidi="ar"/>
        </w:rPr>
      </w:pPr>
      <w:r>
        <w:rPr>
          <w:rFonts w:hint="eastAsia" w:ascii="方正楷体_GB2312" w:hAnsi="方正楷体_GB2312" w:eastAsia="方正楷体_GB2312" w:cs="方正楷体_GB2312"/>
          <w:kern w:val="2"/>
          <w:sz w:val="28"/>
          <w:szCs w:val="28"/>
          <w:lang w:val="en-US" w:eastAsia="zh-CN" w:bidi="ar"/>
        </w:rPr>
        <w:t>绩效自评结果拟应用和公开情况</w:t>
      </w:r>
    </w:p>
    <w:p w14:paraId="7CF9C630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方正楷体_GB2312" w:hAnsi="方正楷体_GB2312" w:eastAsia="方正楷体_GB2312" w:cs="方正楷体_GB2312"/>
          <w:color w:val="000000"/>
          <w:kern w:val="0"/>
          <w:sz w:val="28"/>
          <w:szCs w:val="28"/>
          <w:lang w:eastAsia="zh-CN"/>
        </w:rPr>
      </w:pPr>
      <w:r>
        <w:rPr>
          <w:rFonts w:hint="eastAsia" w:ascii="方正楷体_GB2312" w:hAnsi="方正楷体_GB2312" w:eastAsia="方正楷体_GB2312" w:cs="方正楷体_GB2312"/>
          <w:color w:val="000000"/>
          <w:kern w:val="0"/>
          <w:sz w:val="28"/>
          <w:szCs w:val="28"/>
        </w:rPr>
        <w:t>绩效自评结果良好，所有项目信息在学校公开，接受互联网+监督和社会监督。</w:t>
      </w:r>
    </w:p>
    <w:sectPr>
      <w:pgSz w:w="11906" w:h="16838"/>
      <w:pgMar w:top="1440" w:right="1440" w:bottom="144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楷体_GB2312">
    <w:altName w:val="宋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楷体_GB2312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AE3E100"/>
    <w:multiLevelType w:val="singleLevel"/>
    <w:tmpl w:val="DAE3E100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DE5D8140"/>
    <w:multiLevelType w:val="singleLevel"/>
    <w:tmpl w:val="DE5D8140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EBBB7395"/>
    <w:multiLevelType w:val="singleLevel"/>
    <w:tmpl w:val="EBBB739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FF369572"/>
    <w:multiLevelType w:val="singleLevel"/>
    <w:tmpl w:val="FF36957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5YmM0MjE0MWQ0MTllMTdlYWFkYzVjNjRhNDVkN2IifQ=="/>
  </w:docVars>
  <w:rsids>
    <w:rsidRoot w:val="6BAF335A"/>
    <w:rsid w:val="0ABB79A6"/>
    <w:rsid w:val="46A630C5"/>
    <w:rsid w:val="47F43310"/>
    <w:rsid w:val="5C037501"/>
    <w:rsid w:val="6BAF3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paragraph" w:customStyle="1" w:styleId="5">
    <w:name w:val="msolistparagraph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1079" w:right="0" w:hanging="309"/>
      <w:jc w:val="both"/>
    </w:pPr>
    <w:rPr>
      <w:rFonts w:hint="eastAsia" w:ascii="宋体" w:hAnsi="宋体" w:eastAsia="宋体" w:cs="宋体"/>
      <w:kern w:val="2"/>
      <w:sz w:val="21"/>
      <w:szCs w:val="22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955</Words>
  <Characters>991</Characters>
  <Lines>0</Lines>
  <Paragraphs>0</Paragraphs>
  <TotalTime>0</TotalTime>
  <ScaleCrop>false</ScaleCrop>
  <LinksUpToDate>false</LinksUpToDate>
  <CharactersWithSpaces>991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2023-08-28T09:17:00Z</dcterms:created>
  <dc:creator>争飞</dc:creator>
  <cp:lastModifiedBy>舒娟</cp:lastModifiedBy>
  <dcterms:modified xsi:type="dcterms:W3CDTF">2024-09-19T08:28:08Z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BCFD45D5E44C414289F4756660E966BC_13</vt:lpwstr>
  </property>
</Properties>
</file>