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攸县谭桥街道办事处</w:t>
      </w:r>
      <w:r>
        <w:rPr>
          <w:rFonts w:ascii="方正小标宋简体" w:hAnsi="宋体" w:eastAsia="方正小标宋简体" w:cs="宋体"/>
          <w:sz w:val="44"/>
          <w:szCs w:val="44"/>
        </w:rPr>
        <w:t>202</w:t>
      </w:r>
      <w:r>
        <w:rPr>
          <w:rFonts w:hint="eastAsia" w:ascii="方正小标宋简体" w:hAnsi="宋体" w:eastAsia="方正小标宋简体" w:cs="宋体"/>
          <w:sz w:val="44"/>
          <w:szCs w:val="44"/>
        </w:rPr>
        <w:t>4年部门预算（草案）编制说明</w:t>
      </w:r>
    </w:p>
    <w:p>
      <w:pPr>
        <w:pStyle w:val="2"/>
        <w:spacing w:line="600" w:lineRule="exact"/>
        <w:jc w:val="center"/>
        <w:rPr>
          <w:rFonts w:ascii="方正小标宋简体" w:hAnsi="宋体" w:eastAsia="方正小标宋简体" w:cs="宋体"/>
          <w:sz w:val="44"/>
          <w:szCs w:val="44"/>
        </w:rPr>
      </w:pPr>
    </w:p>
    <w:p>
      <w:pPr>
        <w:pStyle w:val="2"/>
        <w:spacing w:line="600" w:lineRule="exact"/>
        <w:ind w:firstLine="562" w:firstLineChars="200"/>
        <w:rPr>
          <w:rFonts w:ascii="黑体" w:hAnsi="黑体" w:eastAsia="黑体" w:cs="黑体"/>
          <w:b/>
          <w:sz w:val="28"/>
          <w:szCs w:val="28"/>
        </w:rPr>
      </w:pPr>
      <w:r>
        <w:rPr>
          <w:rFonts w:hint="eastAsia" w:ascii="黑体" w:hAnsi="黑体" w:eastAsia="黑体" w:cs="黑体"/>
          <w:b/>
          <w:sz w:val="28"/>
          <w:szCs w:val="28"/>
        </w:rPr>
        <w:t>一、单位主要职责</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（一）执行上级国家行政机关的决定、命令和国家制定的法令、法规，接受同级党委的领导，执行本级人民代表大会的各项决议，并报告执行决议、决定和命令的情况</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（二）制定并落实本行政区域的经济计划和措施，促进产业结构调整及其他经济保持平衡协调发展，全面提高人民群众的生活水平和生活质量</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三）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r>
        <w:rPr>
          <w:rFonts w:hint="eastAsia" w:ascii="仿宋" w:hAnsi="仿宋" w:eastAsia="仿宋" w:cs="仿宋"/>
          <w:bCs/>
          <w:sz w:val="28"/>
          <w:szCs w:val="28"/>
          <w:lang w:eastAsia="zh-CN"/>
        </w:rPr>
        <w:t>；</w:t>
      </w:r>
    </w:p>
    <w:p>
      <w:pPr>
        <w:spacing w:after="2"/>
        <w:ind w:firstLine="630"/>
        <w:rPr>
          <w:rFonts w:ascii="仿宋" w:hAnsi="仿宋" w:eastAsia="仿宋" w:cs="仿宋"/>
          <w:bCs/>
          <w:sz w:val="28"/>
          <w:szCs w:val="28"/>
        </w:rPr>
      </w:pPr>
      <w:r>
        <w:rPr>
          <w:rFonts w:hint="eastAsia" w:ascii="仿宋" w:hAnsi="仿宋" w:eastAsia="仿宋" w:cs="仿宋"/>
          <w:bCs/>
          <w:sz w:val="28"/>
          <w:szCs w:val="28"/>
        </w:rPr>
        <w:t>（四）制定和组织实施镇村建设规划；加强公用、市政设施、水利建设和管理以及房屋土地管理和环境综合整治工作，保护和改善生活环境和生态环境等</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（五）加强街道财政的监督和管理，按计划组织、管理镇财政收入和支出，执行国家有关财经纪律和政策，保证国家财政收入的完成；做好统计工作</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六）开展社会主义民主和法制的宣传教育，保障公民的权利；制定社会治安综合治理工作规划并组织实施；加强社区管理工作，依法管理外来流动人口，处理人民来信来访，调解民间纠纷，打击违法犯罪，维护社会稳定</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（七）指导、支持、帮助村(居)民委员会的组织制度建设和业务建设，促进村(居)民委员会民主自治</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（八）制定和组织实施镇村建设规划；加强公用、市政设施、水利建设和管理以及房屋土地管理和环境综合整治工作，保护和改善生活环境和生态环境</w:t>
      </w:r>
      <w:r>
        <w:rPr>
          <w:rFonts w:hint="eastAsia" w:ascii="仿宋" w:hAnsi="仿宋" w:eastAsia="仿宋" w:cs="仿宋"/>
          <w:bCs/>
          <w:sz w:val="28"/>
          <w:szCs w:val="28"/>
          <w:lang w:eastAsia="zh-CN"/>
        </w:rPr>
        <w:t>；</w:t>
      </w:r>
    </w:p>
    <w:p>
      <w:pPr>
        <w:spacing w:after="2"/>
        <w:ind w:firstLine="630"/>
        <w:rPr>
          <w:rFonts w:hint="eastAsia" w:ascii="仿宋" w:hAnsi="仿宋" w:eastAsia="仿宋" w:cs="仿宋"/>
          <w:bCs/>
          <w:sz w:val="28"/>
          <w:szCs w:val="28"/>
          <w:lang w:eastAsia="zh-CN"/>
        </w:rPr>
      </w:pPr>
      <w:r>
        <w:rPr>
          <w:rFonts w:hint="eastAsia" w:ascii="仿宋" w:hAnsi="仿宋" w:eastAsia="仿宋" w:cs="仿宋"/>
          <w:bCs/>
          <w:sz w:val="28"/>
          <w:szCs w:val="28"/>
        </w:rPr>
        <w:t>（九）协助和支持设置在本行政区域内不隶属于镇的国家机关和企事业单位工作，监督其遵守和执行国家的法律、法规和政策</w:t>
      </w:r>
      <w:r>
        <w:rPr>
          <w:rFonts w:hint="eastAsia" w:ascii="仿宋" w:hAnsi="仿宋" w:eastAsia="仿宋" w:cs="仿宋"/>
          <w:bCs/>
          <w:sz w:val="28"/>
          <w:szCs w:val="28"/>
          <w:lang w:eastAsia="zh-CN"/>
        </w:rPr>
        <w:t>；</w:t>
      </w:r>
    </w:p>
    <w:p>
      <w:pPr>
        <w:spacing w:after="2"/>
        <w:ind w:firstLine="630"/>
        <w:rPr>
          <w:rFonts w:ascii="仿宋" w:hAnsi="仿宋" w:eastAsia="仿宋" w:cs="仿宋"/>
          <w:bCs/>
          <w:sz w:val="28"/>
          <w:szCs w:val="28"/>
        </w:rPr>
      </w:pPr>
      <w:r>
        <w:rPr>
          <w:rFonts w:hint="eastAsia" w:ascii="仿宋" w:hAnsi="仿宋" w:eastAsia="仿宋" w:cs="仿宋"/>
          <w:bCs/>
          <w:sz w:val="28"/>
          <w:szCs w:val="28"/>
        </w:rPr>
        <w:t>（十）承办县人民政府交办的其它事项。</w:t>
      </w:r>
    </w:p>
    <w:p>
      <w:pPr>
        <w:pStyle w:val="2"/>
        <w:spacing w:line="600" w:lineRule="exact"/>
        <w:ind w:firstLine="562" w:firstLineChars="200"/>
        <w:rPr>
          <w:rFonts w:ascii="黑体" w:hAnsi="黑体" w:eastAsia="黑体" w:cs="黑体"/>
          <w:b/>
          <w:sz w:val="28"/>
          <w:szCs w:val="28"/>
        </w:rPr>
      </w:pPr>
      <w:r>
        <w:rPr>
          <w:rFonts w:hint="eastAsia" w:ascii="黑体" w:hAnsi="黑体" w:eastAsia="黑体" w:cs="黑体"/>
          <w:b/>
          <w:sz w:val="28"/>
          <w:szCs w:val="28"/>
        </w:rPr>
        <w:t>二、单位机构、人员情况</w:t>
      </w:r>
      <w:r>
        <w:rPr>
          <w:rFonts w:hint="eastAsia" w:ascii="黑体" w:hAnsi="黑体" w:eastAsia="黑体" w:cs="黑体"/>
          <w:b/>
          <w:sz w:val="28"/>
          <w:szCs w:val="28"/>
        </w:rPr>
        <w:tab/>
      </w:r>
    </w:p>
    <w:p>
      <w:pPr>
        <w:pStyle w:val="2"/>
        <w:spacing w:line="600" w:lineRule="exact"/>
        <w:ind w:firstLine="560" w:firstLineChars="200"/>
        <w:rPr>
          <w:rFonts w:ascii="仿宋" w:hAnsi="仿宋" w:eastAsia="仿宋" w:cs="仿宋"/>
          <w:bCs/>
          <w:sz w:val="28"/>
          <w:szCs w:val="28"/>
        </w:rPr>
      </w:pPr>
      <w:r>
        <w:rPr>
          <w:rFonts w:hint="eastAsia" w:ascii="仿宋" w:hAnsi="仿宋" w:eastAsia="仿宋" w:cs="仿宋"/>
          <w:bCs/>
          <w:sz w:val="28"/>
          <w:szCs w:val="28"/>
        </w:rPr>
        <w:t>攸县谭桥街道办事处内设站办14个，分别为党政办、党建办、产业发展办、国土城建办、乡村振兴办、应急管理办、社会事务办、社会治安办（退役军人服务站）、卫生健康办、人居环境整治办、财贸村账办、农业农村办、综合行政执法大队、纪检监察室。攸县谭桥街道办事处现有在职人员56人，其他人员20人，临聘人员2人，退休人员1人。</w:t>
      </w:r>
    </w:p>
    <w:p>
      <w:pPr>
        <w:pStyle w:val="2"/>
        <w:spacing w:line="600" w:lineRule="exact"/>
        <w:ind w:firstLine="562" w:firstLineChars="200"/>
        <w:rPr>
          <w:rFonts w:ascii="方正黑体简体" w:hAnsi="宋体" w:eastAsia="方正黑体简体" w:cs="宋体"/>
          <w:b/>
          <w:sz w:val="28"/>
          <w:szCs w:val="28"/>
        </w:rPr>
      </w:pPr>
      <w:r>
        <w:rPr>
          <w:rFonts w:hint="eastAsia" w:ascii="方正黑体简体" w:hAnsi="宋体" w:eastAsia="方正黑体简体" w:cs="宋体"/>
          <w:b/>
          <w:sz w:val="28"/>
          <w:szCs w:val="28"/>
        </w:rPr>
        <w:t>三、2024年部门预算（草案）编制说明</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根据主要工作任务，2024年预算作如下安排：</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（一）收入预算2457.96万元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1、财政预算拨款773万元；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2、其他收入1684.96万元。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（二）支出预算2457.96万元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1、工资福利支出810 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2、一般商品和服务支出424.96万元；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3、对个人和家庭补助</w:t>
      </w:r>
      <w:bookmarkStart w:id="0" w:name="_GoBack"/>
      <w:bookmarkEnd w:id="0"/>
      <w:r>
        <w:rPr>
          <w:rFonts w:hint="eastAsia" w:ascii="仿宋" w:hAnsi="仿宋" w:eastAsia="仿宋" w:cs="仿宋"/>
          <w:sz w:val="28"/>
          <w:szCs w:val="28"/>
        </w:rPr>
        <w:t>支出45万元;</w:t>
      </w:r>
    </w:p>
    <w:p>
      <w:pPr>
        <w:pStyle w:val="2"/>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4、项目支出1178万元。</w:t>
      </w:r>
    </w:p>
    <w:sectPr>
      <w:pgSz w:w="16838" w:h="11906" w:orient="landscape"/>
      <w:pgMar w:top="1620" w:right="1440" w:bottom="1466"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JkYmEyMjI2MTc3NDM2YmE0YTFmNWVlNzQyNWQ5YjAifQ=="/>
    <w:docVar w:name="KSO_WPS_MARK_KEY" w:val="b72fc3ed-77c4-4bf4-81a9-25cec6c53be2"/>
  </w:docVars>
  <w:rsids>
    <w:rsidRoot w:val="00822BA1"/>
    <w:rsid w:val="00002D6E"/>
    <w:rsid w:val="00004B25"/>
    <w:rsid w:val="00014B2C"/>
    <w:rsid w:val="00025388"/>
    <w:rsid w:val="0003332D"/>
    <w:rsid w:val="00043982"/>
    <w:rsid w:val="00064CA1"/>
    <w:rsid w:val="00065E7D"/>
    <w:rsid w:val="0007213A"/>
    <w:rsid w:val="000801A5"/>
    <w:rsid w:val="00086B0E"/>
    <w:rsid w:val="000D12FC"/>
    <w:rsid w:val="000D6876"/>
    <w:rsid w:val="00134B5D"/>
    <w:rsid w:val="00135F7A"/>
    <w:rsid w:val="00136E92"/>
    <w:rsid w:val="00146A0A"/>
    <w:rsid w:val="0015513A"/>
    <w:rsid w:val="0016274D"/>
    <w:rsid w:val="00183B99"/>
    <w:rsid w:val="001A1167"/>
    <w:rsid w:val="001B37C4"/>
    <w:rsid w:val="00214A2C"/>
    <w:rsid w:val="00227D13"/>
    <w:rsid w:val="00273EA6"/>
    <w:rsid w:val="002940C6"/>
    <w:rsid w:val="002A28F7"/>
    <w:rsid w:val="002A6605"/>
    <w:rsid w:val="002B2E2D"/>
    <w:rsid w:val="002D6A77"/>
    <w:rsid w:val="002E2379"/>
    <w:rsid w:val="002E7043"/>
    <w:rsid w:val="00310569"/>
    <w:rsid w:val="00323AA3"/>
    <w:rsid w:val="003473FA"/>
    <w:rsid w:val="0035015A"/>
    <w:rsid w:val="003552C7"/>
    <w:rsid w:val="00357219"/>
    <w:rsid w:val="00361567"/>
    <w:rsid w:val="00362171"/>
    <w:rsid w:val="00365446"/>
    <w:rsid w:val="00372DED"/>
    <w:rsid w:val="00390B82"/>
    <w:rsid w:val="003B0069"/>
    <w:rsid w:val="003B25EF"/>
    <w:rsid w:val="003C3630"/>
    <w:rsid w:val="003E0E5A"/>
    <w:rsid w:val="003F2F95"/>
    <w:rsid w:val="004115B8"/>
    <w:rsid w:val="00421FD3"/>
    <w:rsid w:val="00426B43"/>
    <w:rsid w:val="00427B64"/>
    <w:rsid w:val="0043294A"/>
    <w:rsid w:val="00435D73"/>
    <w:rsid w:val="00482C6A"/>
    <w:rsid w:val="004C1EC4"/>
    <w:rsid w:val="004C71D1"/>
    <w:rsid w:val="004D1B0E"/>
    <w:rsid w:val="004D2504"/>
    <w:rsid w:val="004D7262"/>
    <w:rsid w:val="004F2D71"/>
    <w:rsid w:val="00514A62"/>
    <w:rsid w:val="00523535"/>
    <w:rsid w:val="00526AF7"/>
    <w:rsid w:val="00527EF4"/>
    <w:rsid w:val="005353BA"/>
    <w:rsid w:val="0053709D"/>
    <w:rsid w:val="00553BD7"/>
    <w:rsid w:val="00555A49"/>
    <w:rsid w:val="00566B9D"/>
    <w:rsid w:val="00581A93"/>
    <w:rsid w:val="005939C9"/>
    <w:rsid w:val="0059560D"/>
    <w:rsid w:val="005A0BFE"/>
    <w:rsid w:val="005D614B"/>
    <w:rsid w:val="005E2E24"/>
    <w:rsid w:val="005E381F"/>
    <w:rsid w:val="00602BE0"/>
    <w:rsid w:val="00614905"/>
    <w:rsid w:val="0063411C"/>
    <w:rsid w:val="00651DBF"/>
    <w:rsid w:val="006555C0"/>
    <w:rsid w:val="0069367E"/>
    <w:rsid w:val="006941CA"/>
    <w:rsid w:val="006A2E18"/>
    <w:rsid w:val="006B12B2"/>
    <w:rsid w:val="006B20BF"/>
    <w:rsid w:val="006C0099"/>
    <w:rsid w:val="006D60CE"/>
    <w:rsid w:val="006F79FA"/>
    <w:rsid w:val="00700494"/>
    <w:rsid w:val="00702664"/>
    <w:rsid w:val="00705B78"/>
    <w:rsid w:val="007238E0"/>
    <w:rsid w:val="00747390"/>
    <w:rsid w:val="007542F8"/>
    <w:rsid w:val="00775003"/>
    <w:rsid w:val="0078117D"/>
    <w:rsid w:val="007A1F82"/>
    <w:rsid w:val="007C6526"/>
    <w:rsid w:val="007D0E83"/>
    <w:rsid w:val="007E3220"/>
    <w:rsid w:val="007E625D"/>
    <w:rsid w:val="00805D40"/>
    <w:rsid w:val="008112D5"/>
    <w:rsid w:val="00822BA1"/>
    <w:rsid w:val="00850BD2"/>
    <w:rsid w:val="008701AD"/>
    <w:rsid w:val="0087242F"/>
    <w:rsid w:val="008B016D"/>
    <w:rsid w:val="008B4074"/>
    <w:rsid w:val="008B6CD7"/>
    <w:rsid w:val="008C7AEC"/>
    <w:rsid w:val="008D6626"/>
    <w:rsid w:val="008E7D6A"/>
    <w:rsid w:val="008F3BBF"/>
    <w:rsid w:val="008F550F"/>
    <w:rsid w:val="008F65EC"/>
    <w:rsid w:val="00901E62"/>
    <w:rsid w:val="00907263"/>
    <w:rsid w:val="0091286B"/>
    <w:rsid w:val="00914A00"/>
    <w:rsid w:val="00921C6F"/>
    <w:rsid w:val="009346B9"/>
    <w:rsid w:val="00953727"/>
    <w:rsid w:val="00957B7A"/>
    <w:rsid w:val="00961AC8"/>
    <w:rsid w:val="00974955"/>
    <w:rsid w:val="00974D9F"/>
    <w:rsid w:val="009973B6"/>
    <w:rsid w:val="009B1C67"/>
    <w:rsid w:val="009B38A1"/>
    <w:rsid w:val="009B7B68"/>
    <w:rsid w:val="009C12EA"/>
    <w:rsid w:val="009C63CC"/>
    <w:rsid w:val="009E3F23"/>
    <w:rsid w:val="009E46DE"/>
    <w:rsid w:val="009F3254"/>
    <w:rsid w:val="009F43AE"/>
    <w:rsid w:val="009F57B4"/>
    <w:rsid w:val="00A017B4"/>
    <w:rsid w:val="00A05679"/>
    <w:rsid w:val="00A1482F"/>
    <w:rsid w:val="00A17889"/>
    <w:rsid w:val="00A44518"/>
    <w:rsid w:val="00A512A7"/>
    <w:rsid w:val="00A73406"/>
    <w:rsid w:val="00AC20AB"/>
    <w:rsid w:val="00AD0618"/>
    <w:rsid w:val="00AD304E"/>
    <w:rsid w:val="00AD64A1"/>
    <w:rsid w:val="00AE43A1"/>
    <w:rsid w:val="00B11FC2"/>
    <w:rsid w:val="00B331ED"/>
    <w:rsid w:val="00B52B09"/>
    <w:rsid w:val="00B6019D"/>
    <w:rsid w:val="00B71DA4"/>
    <w:rsid w:val="00B732EC"/>
    <w:rsid w:val="00B95FCC"/>
    <w:rsid w:val="00BA1FCA"/>
    <w:rsid w:val="00BA22E4"/>
    <w:rsid w:val="00BD7A35"/>
    <w:rsid w:val="00C07E92"/>
    <w:rsid w:val="00C24DAA"/>
    <w:rsid w:val="00C30CDC"/>
    <w:rsid w:val="00C30E4F"/>
    <w:rsid w:val="00C4435D"/>
    <w:rsid w:val="00C50040"/>
    <w:rsid w:val="00C7012B"/>
    <w:rsid w:val="00C71157"/>
    <w:rsid w:val="00C83BAF"/>
    <w:rsid w:val="00CA3A95"/>
    <w:rsid w:val="00CA77A3"/>
    <w:rsid w:val="00CC12FC"/>
    <w:rsid w:val="00CD6A9B"/>
    <w:rsid w:val="00CD708E"/>
    <w:rsid w:val="00CE1026"/>
    <w:rsid w:val="00CF56D2"/>
    <w:rsid w:val="00CF7176"/>
    <w:rsid w:val="00D20A53"/>
    <w:rsid w:val="00D36528"/>
    <w:rsid w:val="00D407DF"/>
    <w:rsid w:val="00D41E1E"/>
    <w:rsid w:val="00D439AA"/>
    <w:rsid w:val="00D63255"/>
    <w:rsid w:val="00DD256E"/>
    <w:rsid w:val="00DF20BB"/>
    <w:rsid w:val="00E023B4"/>
    <w:rsid w:val="00E10931"/>
    <w:rsid w:val="00E1118B"/>
    <w:rsid w:val="00E12F05"/>
    <w:rsid w:val="00E134B0"/>
    <w:rsid w:val="00E37B1A"/>
    <w:rsid w:val="00E4698B"/>
    <w:rsid w:val="00E62122"/>
    <w:rsid w:val="00E748E6"/>
    <w:rsid w:val="00E74F1F"/>
    <w:rsid w:val="00E91920"/>
    <w:rsid w:val="00EA38E8"/>
    <w:rsid w:val="00EA3DAD"/>
    <w:rsid w:val="00EB6BDB"/>
    <w:rsid w:val="00EC0B69"/>
    <w:rsid w:val="00EC5212"/>
    <w:rsid w:val="00EC6427"/>
    <w:rsid w:val="00EE0ECD"/>
    <w:rsid w:val="00EE27F2"/>
    <w:rsid w:val="00EE5AA8"/>
    <w:rsid w:val="00F10989"/>
    <w:rsid w:val="00F20615"/>
    <w:rsid w:val="00F27F96"/>
    <w:rsid w:val="00F33E39"/>
    <w:rsid w:val="00F34A2A"/>
    <w:rsid w:val="00F474BB"/>
    <w:rsid w:val="00F70B77"/>
    <w:rsid w:val="00F77373"/>
    <w:rsid w:val="00F946DA"/>
    <w:rsid w:val="00F950CB"/>
    <w:rsid w:val="00F96BAC"/>
    <w:rsid w:val="00F972FB"/>
    <w:rsid w:val="00FA53BC"/>
    <w:rsid w:val="00FA6C94"/>
    <w:rsid w:val="00FA6EE3"/>
    <w:rsid w:val="00FB758F"/>
    <w:rsid w:val="00FC1B40"/>
    <w:rsid w:val="00FC79A3"/>
    <w:rsid w:val="00FD6433"/>
    <w:rsid w:val="00FE14AB"/>
    <w:rsid w:val="00FF1283"/>
    <w:rsid w:val="07E86C3E"/>
    <w:rsid w:val="10E0694F"/>
    <w:rsid w:val="120345BF"/>
    <w:rsid w:val="13BD3EC2"/>
    <w:rsid w:val="17D72065"/>
    <w:rsid w:val="1B9A5B75"/>
    <w:rsid w:val="1C9C4F4F"/>
    <w:rsid w:val="23E750EA"/>
    <w:rsid w:val="282146DC"/>
    <w:rsid w:val="2DF97F00"/>
    <w:rsid w:val="32651B3B"/>
    <w:rsid w:val="342D46E2"/>
    <w:rsid w:val="35EA2EE3"/>
    <w:rsid w:val="39250C9F"/>
    <w:rsid w:val="48D83918"/>
    <w:rsid w:val="57C52B20"/>
    <w:rsid w:val="57F46BB1"/>
    <w:rsid w:val="62651FF7"/>
    <w:rsid w:val="665E0649"/>
    <w:rsid w:val="74236D39"/>
    <w:rsid w:val="76F07048"/>
    <w:rsid w:val="7CD42692"/>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customStyle="1" w:styleId="8">
    <w:name w:val="纯文本 Char"/>
    <w:basedOn w:val="7"/>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992</Words>
  <Characters>1035</Characters>
  <Lines>7</Lines>
  <Paragraphs>2</Paragraphs>
  <TotalTime>22</TotalTime>
  <ScaleCrop>false</ScaleCrop>
  <LinksUpToDate>false</LinksUpToDate>
  <CharactersWithSpaces>1037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2020-12-09T01:40:00Z</dcterms:created>
  <dc:creator>USER</dc:creator>
  <cp:lastModifiedBy>Administrator</cp:lastModifiedBy>
  <dcterms:modified xsi:type="dcterms:W3CDTF">2024-01-24T02:31:05Z</dcterms:modified>
  <dc:title>附件3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E5C5B84E65604F10B8823A957171A020_13</vt:lpwstr>
  </property>
</Properties>
</file>